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B09" w:rsidRDefault="00661B09" w:rsidP="00661B09">
      <w:pPr>
        <w:pStyle w:val="Nadpis1"/>
        <w:rPr>
          <w:b/>
          <w:color w:val="auto"/>
        </w:rPr>
      </w:pPr>
      <w:r w:rsidRPr="004A5317">
        <w:rPr>
          <w:b/>
          <w:color w:val="auto"/>
        </w:rPr>
        <w:t xml:space="preserve">INFORMAČNÍ POVINNOST SPRÁVCE </w:t>
      </w:r>
    </w:p>
    <w:p w:rsidR="00661B09" w:rsidRPr="004A5317" w:rsidRDefault="00661B09" w:rsidP="00661B09"/>
    <w:p w:rsidR="00661B09" w:rsidRDefault="00176D5A" w:rsidP="00780E6A">
      <w:pPr>
        <w:spacing w:line="240" w:lineRule="auto"/>
        <w:jc w:val="both"/>
      </w:pPr>
      <w:r>
        <w:t>V</w:t>
      </w:r>
      <w:r w:rsidR="00661B09" w:rsidRPr="00567836">
        <w:t xml:space="preserve"> souvislosti s Nařízením Evropského parlamentu a Rady (EU) 2016/679, o ochraně fyzických osob v souvislosti se zpracováním osobních údajů a o volném pohybu těchto údajů a o zrušení směrnice 95/46/ES (Obecné nařízení o ochraně osobních údajů), ve znění pozdějších předpisů (dále jen Nařízení GDPR), si vás dovolujeme informovat o tom, jak </w:t>
      </w:r>
      <w:r w:rsidR="001064D0">
        <w:t>školka</w:t>
      </w:r>
      <w:r w:rsidR="00661B09" w:rsidRPr="00567836">
        <w:t xml:space="preserve"> zpracovává vaše osobní údaje.</w:t>
      </w:r>
    </w:p>
    <w:p w:rsidR="00661B09" w:rsidRPr="00567836" w:rsidRDefault="00751C83" w:rsidP="00780E6A">
      <w:pPr>
        <w:spacing w:line="240" w:lineRule="auto"/>
        <w:jc w:val="both"/>
      </w:pPr>
      <w:r w:rsidRPr="00751C83">
        <w:t>Jako správce mateřská škola jsme odpovědni za veškerá zpracování Vašich osobních údajů v rámci některé agendy v mateřské škole. Dále vyřizujeme Vaše žádosti (např. o opravu, výmaz, o informaci o Vašich osobních údajích), námitky, a poskytujeme Vám informace o tom, jak a proč s vašimi osobními údaji nakládáme.</w:t>
      </w:r>
    </w:p>
    <w:p w:rsidR="00661B09" w:rsidRPr="00780E6A" w:rsidRDefault="00661B09" w:rsidP="00661B09">
      <w:pPr>
        <w:rPr>
          <w:b/>
        </w:rPr>
      </w:pPr>
      <w:r w:rsidRPr="00780E6A">
        <w:rPr>
          <w:b/>
        </w:rPr>
        <w:t>SPRÁVCEM VAŠICH OSOBNÍCH ÚDAJŮ JE:</w:t>
      </w:r>
    </w:p>
    <w:p w:rsidR="00657B26" w:rsidRPr="00657B26" w:rsidRDefault="00657B26" w:rsidP="00657B26">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Název</w:t>
      </w:r>
      <w:r w:rsidRPr="00657B26">
        <w:rPr>
          <w:rFonts w:ascii="Calibri" w:eastAsia="Times New Roman" w:hAnsi="Calibri" w:cs="Calibri"/>
          <w:color w:val="000000"/>
          <w:lang w:eastAsia="cs-CZ"/>
        </w:rPr>
        <w:t xml:space="preserve">: Mateřská škola Velké </w:t>
      </w:r>
      <w:proofErr w:type="spellStart"/>
      <w:proofErr w:type="gramStart"/>
      <w:r w:rsidRPr="00657B26">
        <w:rPr>
          <w:rFonts w:ascii="Calibri" w:eastAsia="Times New Roman" w:hAnsi="Calibri" w:cs="Calibri"/>
          <w:color w:val="000000"/>
          <w:lang w:eastAsia="cs-CZ"/>
        </w:rPr>
        <w:t>Přítočno</w:t>
      </w:r>
      <w:proofErr w:type="spellEnd"/>
      <w:r w:rsidRPr="00657B26">
        <w:rPr>
          <w:rFonts w:ascii="Calibri" w:eastAsia="Times New Roman" w:hAnsi="Calibri" w:cs="Calibri"/>
          <w:color w:val="000000"/>
          <w:lang w:eastAsia="cs-CZ"/>
        </w:rPr>
        <w:t>,okres</w:t>
      </w:r>
      <w:proofErr w:type="gramEnd"/>
      <w:r w:rsidRPr="00657B26">
        <w:rPr>
          <w:rFonts w:ascii="Calibri" w:eastAsia="Times New Roman" w:hAnsi="Calibri" w:cs="Calibri"/>
          <w:color w:val="000000"/>
          <w:lang w:eastAsia="cs-CZ"/>
        </w:rPr>
        <w:t xml:space="preserve"> Kladno</w:t>
      </w:r>
      <w:r w:rsidRPr="00657B26">
        <w:rPr>
          <w:rFonts w:ascii="Calibri" w:eastAsia="Times New Roman" w:hAnsi="Calibri" w:cs="Calibri"/>
          <w:color w:val="000000"/>
          <w:lang w:eastAsia="cs-CZ"/>
        </w:rPr>
        <w:br/>
        <w:t xml:space="preserve">Sídlo: Nová 225, 273 51 </w:t>
      </w:r>
      <w:r w:rsidR="00A93CB1">
        <w:rPr>
          <w:rFonts w:ascii="Calibri" w:eastAsia="Times New Roman" w:hAnsi="Calibri" w:cs="Calibri"/>
          <w:color w:val="000000"/>
          <w:lang w:eastAsia="cs-CZ"/>
        </w:rPr>
        <w:t xml:space="preserve">Unhošť   </w:t>
      </w:r>
      <w:r w:rsidR="00A93CB1">
        <w:rPr>
          <w:rFonts w:ascii="Calibri" w:eastAsia="Times New Roman" w:hAnsi="Calibri" w:cs="Calibri"/>
          <w:color w:val="000000"/>
          <w:lang w:eastAsia="cs-CZ"/>
        </w:rPr>
        <w:br/>
      </w:r>
      <w:proofErr w:type="spellStart"/>
      <w:r w:rsidR="00A93CB1">
        <w:rPr>
          <w:rFonts w:ascii="Calibri" w:eastAsia="Times New Roman" w:hAnsi="Calibri" w:cs="Calibri"/>
          <w:color w:val="000000"/>
          <w:lang w:eastAsia="cs-CZ"/>
        </w:rPr>
        <w:t>zast</w:t>
      </w:r>
      <w:proofErr w:type="spellEnd"/>
      <w:r w:rsidR="00A93CB1">
        <w:rPr>
          <w:rFonts w:ascii="Calibri" w:eastAsia="Times New Roman" w:hAnsi="Calibri" w:cs="Calibri"/>
          <w:color w:val="000000"/>
          <w:lang w:eastAsia="cs-CZ"/>
        </w:rPr>
        <w:t xml:space="preserve">.: </w:t>
      </w:r>
      <w:proofErr w:type="gramStart"/>
      <w:r w:rsidR="00A93CB1">
        <w:rPr>
          <w:rFonts w:ascii="Calibri" w:eastAsia="Times New Roman" w:hAnsi="Calibri" w:cs="Calibri"/>
          <w:color w:val="000000"/>
          <w:lang w:eastAsia="cs-CZ"/>
        </w:rPr>
        <w:t xml:space="preserve">ředitelkou </w:t>
      </w:r>
      <w:r w:rsidRPr="00657B26">
        <w:rPr>
          <w:rFonts w:ascii="Calibri" w:eastAsia="Times New Roman" w:hAnsi="Calibri" w:cs="Calibri"/>
          <w:color w:val="000000"/>
          <w:lang w:eastAsia="cs-CZ"/>
        </w:rPr>
        <w:t xml:space="preserve"> Kateřin</w:t>
      </w:r>
      <w:r>
        <w:rPr>
          <w:rFonts w:ascii="Calibri" w:eastAsia="Times New Roman" w:hAnsi="Calibri" w:cs="Calibri"/>
          <w:color w:val="000000"/>
          <w:lang w:eastAsia="cs-CZ"/>
        </w:rPr>
        <w:t>ou</w:t>
      </w:r>
      <w:proofErr w:type="gramEnd"/>
      <w:r>
        <w:rPr>
          <w:rFonts w:ascii="Calibri" w:eastAsia="Times New Roman" w:hAnsi="Calibri" w:cs="Calibri"/>
          <w:color w:val="000000"/>
          <w:lang w:eastAsia="cs-CZ"/>
        </w:rPr>
        <w:t xml:space="preserve"> Krejčí </w:t>
      </w:r>
      <w:r>
        <w:rPr>
          <w:rFonts w:ascii="Calibri" w:eastAsia="Times New Roman" w:hAnsi="Calibri" w:cs="Calibri"/>
          <w:color w:val="000000"/>
          <w:lang w:eastAsia="cs-CZ"/>
        </w:rPr>
        <w:br/>
        <w:t xml:space="preserve">IČO: 70989516 </w:t>
      </w:r>
    </w:p>
    <w:p w:rsidR="00661B09" w:rsidRDefault="00661B09" w:rsidP="00661B09"/>
    <w:p w:rsidR="00661B09" w:rsidRPr="00780E6A" w:rsidRDefault="00661B09" w:rsidP="00661B09">
      <w:pPr>
        <w:rPr>
          <w:b/>
        </w:rPr>
      </w:pPr>
      <w:r w:rsidRPr="00780E6A">
        <w:rPr>
          <w:b/>
        </w:rPr>
        <w:t>POVĚŘENEC PRO OCHRANU OSOBNÍCH ÚDAJŮ:</w:t>
      </w:r>
    </w:p>
    <w:p w:rsidR="00661B09" w:rsidRDefault="00661B09" w:rsidP="00780E6A">
      <w:pPr>
        <w:spacing w:line="240" w:lineRule="auto"/>
      </w:pPr>
      <w:r>
        <w:t>Musíme mít pověřence pro ochranu osobních údajů, který nám pomáhá chránit vaše osobní údaje. Naším pověřencem pro ochranu osobních údajů je:</w:t>
      </w:r>
    </w:p>
    <w:p w:rsidR="00661B09" w:rsidRDefault="00661B09" w:rsidP="00661B09">
      <w:r>
        <w:t>Keystone Company a.s.</w:t>
      </w:r>
    </w:p>
    <w:p w:rsidR="00661B09" w:rsidRDefault="00661B09" w:rsidP="00661B09">
      <w:r>
        <w:t>Praha 10, Vinohrady, Korunní 2569/108</w:t>
      </w:r>
    </w:p>
    <w:p w:rsidR="00661B09" w:rsidRDefault="00661B09" w:rsidP="00661B09">
      <w:r>
        <w:t>IČO: 05983649</w:t>
      </w:r>
    </w:p>
    <w:p w:rsidR="00780E6A" w:rsidRDefault="00657B26" w:rsidP="00661B09">
      <w:r>
        <w:t xml:space="preserve">Email: </w:t>
      </w:r>
      <w:hyperlink r:id="rId5" w:history="1">
        <w:r w:rsidRPr="00FB4BA5">
          <w:rPr>
            <w:rStyle w:val="Hypertextovodkaz"/>
          </w:rPr>
          <w:t>msvelkepritocno.dpo@keystonecompany.cz</w:t>
        </w:r>
      </w:hyperlink>
      <w:r>
        <w:t xml:space="preserve"> </w:t>
      </w:r>
      <w:bookmarkStart w:id="0" w:name="_GoBack"/>
      <w:bookmarkEnd w:id="0"/>
    </w:p>
    <w:p w:rsidR="00751C83" w:rsidRPr="00780E6A" w:rsidRDefault="00751C83" w:rsidP="00751C83">
      <w:pPr>
        <w:rPr>
          <w:b/>
        </w:rPr>
      </w:pPr>
      <w:bookmarkStart w:id="1" w:name="_Hlk514575569"/>
      <w:r w:rsidRPr="00780E6A">
        <w:rPr>
          <w:b/>
        </w:rPr>
        <w:t>K čemu je mi pověřenec?</w:t>
      </w:r>
    </w:p>
    <w:p w:rsidR="00751C83" w:rsidRDefault="00751C83" w:rsidP="00780E6A">
      <w:pPr>
        <w:spacing w:line="240" w:lineRule="auto"/>
      </w:pPr>
      <w:r>
        <w:t>Na pověřence se také můžete obracet s jakýmikoliv dotazy, podněty a požadavky na uplatnění Vašich práv, které se týkají přímo Vašich osobních údajů používaných v rámci některé agendy v mateřské škole, a to zejména, pokud se nechcete obrátit přímo na zástupce mateřské školy.</w:t>
      </w:r>
    </w:p>
    <w:p w:rsidR="00661B09" w:rsidRDefault="00751C83" w:rsidP="00780E6A">
      <w:pPr>
        <w:spacing w:line="240" w:lineRule="auto"/>
      </w:pPr>
      <w:r>
        <w:t>Pověřenec Vaše dotazy, požadavky a podněty odborně vyhodnotí, předá správci spolu s doporučením, jak je řešit, případně vám poskytne základní informace a kon</w:t>
      </w:r>
      <w:r w:rsidR="00A32B7F">
        <w:t>zultaci. Je vázaný mlčenlivostí</w:t>
      </w:r>
      <w:r>
        <w:t xml:space="preserve"> a dodržuje důvěrnost i o stížnostech. Odpovědný za vyřízení Vašich dotazů, podnětů, námitek a požadavků je však výhradně samotný správce.</w:t>
      </w:r>
    </w:p>
    <w:bookmarkEnd w:id="1"/>
    <w:p w:rsidR="00661B09" w:rsidRPr="00780E6A" w:rsidRDefault="00661B09" w:rsidP="00661B09">
      <w:pPr>
        <w:rPr>
          <w:b/>
        </w:rPr>
      </w:pPr>
      <w:r w:rsidRPr="00780E6A">
        <w:rPr>
          <w:b/>
        </w:rPr>
        <w:t>POJMY</w:t>
      </w:r>
    </w:p>
    <w:p w:rsidR="00661B09" w:rsidRPr="00F35041" w:rsidRDefault="00661B09" w:rsidP="00661B09">
      <w:pPr>
        <w:pStyle w:val="Odstavecseseznamem"/>
        <w:numPr>
          <w:ilvl w:val="0"/>
          <w:numId w:val="2"/>
        </w:numPr>
        <w:rPr>
          <w:rFonts w:asciiTheme="minorHAnsi" w:hAnsiTheme="minorHAnsi" w:cstheme="minorHAnsi"/>
          <w:sz w:val="22"/>
          <w:szCs w:val="22"/>
        </w:rPr>
      </w:pPr>
      <w:r w:rsidRPr="00F35041">
        <w:rPr>
          <w:rFonts w:asciiTheme="minorHAnsi" w:hAnsiTheme="minorHAnsi" w:cstheme="minorHAnsi"/>
          <w:sz w:val="22"/>
          <w:szCs w:val="22"/>
        </w:rPr>
        <w:t>Subjekt údajů – fyzická osoba, k níž se osobní údaje vztahují</w:t>
      </w:r>
    </w:p>
    <w:p w:rsidR="00661B09" w:rsidRPr="00F35041" w:rsidRDefault="00661B09" w:rsidP="00661B09">
      <w:pPr>
        <w:pStyle w:val="Odstavecseseznamem"/>
        <w:numPr>
          <w:ilvl w:val="0"/>
          <w:numId w:val="2"/>
        </w:numPr>
        <w:rPr>
          <w:rFonts w:asciiTheme="minorHAnsi" w:hAnsiTheme="minorHAnsi" w:cstheme="minorHAnsi"/>
          <w:sz w:val="22"/>
          <w:szCs w:val="22"/>
        </w:rPr>
      </w:pPr>
      <w:r w:rsidRPr="00F35041">
        <w:rPr>
          <w:rFonts w:asciiTheme="minorHAnsi" w:hAnsiTheme="minorHAnsi" w:cstheme="minorHAnsi"/>
          <w:sz w:val="22"/>
          <w:szCs w:val="22"/>
        </w:rPr>
        <w:t>Osobní údaj -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661B09" w:rsidRPr="00F35041" w:rsidRDefault="00661B09" w:rsidP="00661B09">
      <w:pPr>
        <w:pStyle w:val="Odstavecseseznamem"/>
        <w:numPr>
          <w:ilvl w:val="0"/>
          <w:numId w:val="2"/>
        </w:numPr>
        <w:rPr>
          <w:rFonts w:asciiTheme="minorHAnsi" w:hAnsiTheme="minorHAnsi" w:cstheme="minorHAnsi"/>
          <w:sz w:val="22"/>
          <w:szCs w:val="22"/>
        </w:rPr>
      </w:pPr>
      <w:r w:rsidRPr="00F35041">
        <w:rPr>
          <w:rFonts w:asciiTheme="minorHAnsi" w:hAnsiTheme="minorHAnsi" w:cstheme="minorHAnsi"/>
          <w:sz w:val="22"/>
          <w:szCs w:val="22"/>
        </w:rPr>
        <w:t xml:space="preserve">Citlivý údaj - zvláštní kategorie osobního údaje – osobní údaje, které vypovídají o rasovém či etnickém původu, politických názorech, náboženském vyznání či filozofickém přesvědčení nebo členství v odborech, zpracování genetických údajů, biometrických údajů za účelem </w:t>
      </w:r>
      <w:r w:rsidRPr="00F35041">
        <w:rPr>
          <w:rFonts w:asciiTheme="minorHAnsi" w:hAnsiTheme="minorHAnsi" w:cstheme="minorHAnsi"/>
          <w:sz w:val="22"/>
          <w:szCs w:val="22"/>
        </w:rPr>
        <w:lastRenderedPageBreak/>
        <w:t>jedinečné identifikace fyzické osoby a údajů o zdravotním stavu či o sexuálním životě nebo sexuální orientaci fyzické osoby</w:t>
      </w:r>
    </w:p>
    <w:p w:rsidR="00661B09" w:rsidRPr="00F35041" w:rsidRDefault="00661B09" w:rsidP="00661B09">
      <w:pPr>
        <w:pStyle w:val="Odstavecseseznamem"/>
        <w:numPr>
          <w:ilvl w:val="0"/>
          <w:numId w:val="2"/>
        </w:numPr>
        <w:rPr>
          <w:rFonts w:asciiTheme="minorHAnsi" w:hAnsiTheme="minorHAnsi" w:cstheme="minorHAnsi"/>
          <w:sz w:val="22"/>
          <w:szCs w:val="22"/>
        </w:rPr>
      </w:pPr>
      <w:r w:rsidRPr="00F35041">
        <w:rPr>
          <w:rFonts w:asciiTheme="minorHAnsi" w:hAnsiTheme="minorHAnsi" w:cstheme="minorHAnsi"/>
          <w:sz w:val="22"/>
          <w:szCs w:val="22"/>
        </w:rPr>
        <w:t>Zpracovatel OÚ – každý subjekt, který na základě zvláštního zákona nebo z pověření správce zpracovává osobní údaje pro správce. Jedná se zejména o organizace, které spravují informační systémy.</w:t>
      </w:r>
    </w:p>
    <w:p w:rsidR="00661B09" w:rsidRPr="00F35041" w:rsidRDefault="00661B09" w:rsidP="00661B09">
      <w:pPr>
        <w:pStyle w:val="Odstavecseseznamem"/>
        <w:numPr>
          <w:ilvl w:val="0"/>
          <w:numId w:val="2"/>
        </w:numPr>
        <w:rPr>
          <w:rFonts w:asciiTheme="minorHAnsi" w:hAnsiTheme="minorHAnsi" w:cstheme="minorHAnsi"/>
          <w:sz w:val="22"/>
          <w:szCs w:val="22"/>
        </w:rPr>
      </w:pPr>
      <w:r w:rsidRPr="00F35041">
        <w:rPr>
          <w:rFonts w:asciiTheme="minorHAnsi" w:hAnsiTheme="minorHAnsi" w:cstheme="minorHAnsi"/>
          <w:sz w:val="22"/>
          <w:szCs w:val="22"/>
        </w:rPr>
        <w:t>Účel zpracování OÚ – činnost, proces či aktivita, pro kterou je nezbytné či účelné osobní údaje subjektu údajů zpracovávat.</w:t>
      </w:r>
    </w:p>
    <w:p w:rsidR="00661B09" w:rsidRPr="00F35041" w:rsidRDefault="00661B09" w:rsidP="00661B09">
      <w:pPr>
        <w:pStyle w:val="Odstavecseseznamem"/>
        <w:numPr>
          <w:ilvl w:val="0"/>
          <w:numId w:val="2"/>
        </w:numPr>
        <w:rPr>
          <w:rFonts w:asciiTheme="minorHAnsi" w:hAnsiTheme="minorHAnsi" w:cstheme="minorHAnsi"/>
          <w:sz w:val="22"/>
          <w:szCs w:val="22"/>
        </w:rPr>
      </w:pPr>
      <w:r w:rsidRPr="00F35041">
        <w:rPr>
          <w:rFonts w:asciiTheme="minorHAnsi" w:hAnsiTheme="minorHAnsi" w:cstheme="minorHAnsi"/>
          <w:sz w:val="22"/>
          <w:szCs w:val="22"/>
        </w:rPr>
        <w:t>Titul zpracování OÚ – zákonnost (legálnost) zpracování OÚ. PO zpracovává pouze OÚ subjektů údajů, pro které byla zmocněna zvláštním právním předpisem, nebo na základě dobrovolného smluvního ujednání, ve svém oprávněném zájmu, při výkonu veřejné moci nebo při plnění úkolu ve veřejném zájmu anebo na základě svobodného a informovaného souhlasu od subjektu údajů.</w:t>
      </w:r>
    </w:p>
    <w:p w:rsidR="00661B09" w:rsidRPr="00F35041" w:rsidRDefault="00661B09" w:rsidP="00661B09">
      <w:pPr>
        <w:pStyle w:val="Odstavecseseznamem"/>
        <w:numPr>
          <w:ilvl w:val="0"/>
          <w:numId w:val="2"/>
        </w:numPr>
        <w:rPr>
          <w:rFonts w:asciiTheme="minorHAnsi" w:hAnsiTheme="minorHAnsi" w:cstheme="minorHAnsi"/>
          <w:sz w:val="22"/>
          <w:szCs w:val="22"/>
        </w:rPr>
      </w:pPr>
      <w:r w:rsidRPr="00F35041">
        <w:rPr>
          <w:rFonts w:asciiTheme="minorHAnsi" w:hAnsiTheme="minorHAnsi" w:cstheme="minorHAnsi"/>
          <w:sz w:val="22"/>
          <w:szCs w:val="22"/>
        </w:rPr>
        <w:t>Zdroje OÚ – fyzická osoba nebo právnická osoba, orgán veřejné moci, agentura nebo jiný subjekt, od kterého jsou osobní údaje získány.</w:t>
      </w:r>
    </w:p>
    <w:p w:rsidR="00661B09" w:rsidRPr="00F35041" w:rsidRDefault="00661B09" w:rsidP="00661B09">
      <w:pPr>
        <w:pStyle w:val="Odstavecseseznamem"/>
        <w:numPr>
          <w:ilvl w:val="0"/>
          <w:numId w:val="2"/>
        </w:numPr>
        <w:rPr>
          <w:rFonts w:asciiTheme="minorHAnsi" w:hAnsiTheme="minorHAnsi" w:cstheme="minorHAnsi"/>
          <w:sz w:val="22"/>
          <w:szCs w:val="22"/>
        </w:rPr>
      </w:pPr>
      <w:r w:rsidRPr="00F35041">
        <w:rPr>
          <w:rFonts w:asciiTheme="minorHAnsi" w:hAnsiTheme="minorHAnsi" w:cstheme="minorHAnsi"/>
          <w:sz w:val="22"/>
          <w:szCs w:val="22"/>
        </w:rPr>
        <w:t>Příjemce OÚ - fyzická osoba nebo právnická osoba, orgán veřejné moci, agentura nebo jiný subjekt, kterým jsou osobní údaje poskytnuty.</w:t>
      </w:r>
    </w:p>
    <w:p w:rsidR="00661B09" w:rsidRDefault="00661B09" w:rsidP="00661B09">
      <w:pPr>
        <w:pStyle w:val="Odstavecseseznamem"/>
        <w:numPr>
          <w:ilvl w:val="0"/>
          <w:numId w:val="2"/>
        </w:numPr>
        <w:rPr>
          <w:rFonts w:asciiTheme="minorHAnsi" w:hAnsiTheme="minorHAnsi" w:cstheme="minorHAnsi"/>
          <w:sz w:val="22"/>
          <w:szCs w:val="22"/>
        </w:rPr>
      </w:pPr>
      <w:r w:rsidRPr="00F35041">
        <w:rPr>
          <w:rFonts w:asciiTheme="minorHAnsi" w:hAnsiTheme="minorHAnsi" w:cstheme="minorHAnsi"/>
          <w:sz w:val="22"/>
          <w:szCs w:val="22"/>
        </w:rPr>
        <w:t>Zpracování OÚ - jakákoli operace s osobními údaji, jako je shromáždění, zaznamenání, uspořádání, strukturování, uložení, přizpůsobení, pozměnění, vyhledání, nahlédnutí, použití, zpřístupnění přenosem, šíření, seřazení či zkombinování, omezení, výmaz nebo zničení</w:t>
      </w:r>
    </w:p>
    <w:p w:rsidR="00661B09" w:rsidRPr="00F35041" w:rsidRDefault="00661B09" w:rsidP="00661B09">
      <w:pPr>
        <w:pStyle w:val="Odstavecseseznamem"/>
        <w:rPr>
          <w:rFonts w:asciiTheme="minorHAnsi" w:hAnsiTheme="minorHAnsi" w:cstheme="minorHAnsi"/>
          <w:sz w:val="22"/>
          <w:szCs w:val="22"/>
        </w:rPr>
      </w:pPr>
    </w:p>
    <w:p w:rsidR="00661B09" w:rsidRDefault="00661B09" w:rsidP="0070230D">
      <w:pPr>
        <w:spacing w:after="0" w:line="252" w:lineRule="atLeast"/>
        <w:rPr>
          <w:rFonts w:ascii="Arial" w:eastAsia="Times New Roman" w:hAnsi="Arial" w:cs="Arial"/>
          <w:b/>
          <w:bCs/>
          <w:color w:val="666666"/>
          <w:sz w:val="18"/>
          <w:szCs w:val="18"/>
          <w:lang w:eastAsia="cs-CZ"/>
        </w:rPr>
      </w:pPr>
    </w:p>
    <w:p w:rsidR="0070230D" w:rsidRPr="00780E6A" w:rsidRDefault="0070230D" w:rsidP="0070230D">
      <w:pPr>
        <w:spacing w:after="0" w:line="252" w:lineRule="atLeast"/>
        <w:rPr>
          <w:rFonts w:eastAsia="Times New Roman" w:cstheme="minorHAnsi"/>
          <w:b/>
          <w:bCs/>
          <w:color w:val="000000" w:themeColor="text1"/>
          <w:lang w:eastAsia="cs-CZ"/>
        </w:rPr>
      </w:pPr>
      <w:r w:rsidRPr="00780E6A">
        <w:rPr>
          <w:rFonts w:eastAsia="Times New Roman" w:cstheme="minorHAnsi"/>
          <w:b/>
          <w:bCs/>
          <w:color w:val="000000" w:themeColor="text1"/>
          <w:lang w:eastAsia="cs-CZ"/>
        </w:rPr>
        <w:t>ROZSAH ZPRACOVÁ</w:t>
      </w:r>
      <w:r w:rsidR="00176D5A" w:rsidRPr="00780E6A">
        <w:rPr>
          <w:rFonts w:eastAsia="Times New Roman" w:cstheme="minorHAnsi"/>
          <w:b/>
          <w:bCs/>
          <w:color w:val="000000" w:themeColor="text1"/>
          <w:lang w:eastAsia="cs-CZ"/>
        </w:rPr>
        <w:t>VANÝCH OSOBNÍCH  A JINÝCH ÚDAJŮ</w:t>
      </w:r>
    </w:p>
    <w:p w:rsidR="00176D5A" w:rsidRPr="00661B09" w:rsidRDefault="00176D5A" w:rsidP="0070230D">
      <w:pPr>
        <w:spacing w:after="0" w:line="252" w:lineRule="atLeast"/>
        <w:rPr>
          <w:rFonts w:eastAsia="Times New Roman" w:cstheme="minorHAnsi"/>
          <w:color w:val="000000" w:themeColor="text1"/>
          <w:lang w:eastAsia="cs-CZ"/>
        </w:rPr>
      </w:pPr>
    </w:p>
    <w:p w:rsidR="0070230D" w:rsidRDefault="00176D5A" w:rsidP="0070230D">
      <w:pPr>
        <w:spacing w:after="0" w:line="252" w:lineRule="atLeast"/>
        <w:rPr>
          <w:rFonts w:eastAsia="Times New Roman" w:cstheme="minorHAnsi"/>
          <w:bCs/>
          <w:color w:val="000000" w:themeColor="text1"/>
          <w:lang w:eastAsia="cs-CZ"/>
        </w:rPr>
      </w:pPr>
      <w:r>
        <w:rPr>
          <w:rFonts w:eastAsia="Times New Roman" w:cstheme="minorHAnsi"/>
          <w:bCs/>
          <w:color w:val="000000" w:themeColor="text1"/>
          <w:lang w:eastAsia="cs-CZ"/>
        </w:rPr>
        <w:t>A. OSOBNÍ ÚDAJE</w:t>
      </w:r>
    </w:p>
    <w:p w:rsidR="00176D5A" w:rsidRPr="00176D5A" w:rsidRDefault="00176D5A" w:rsidP="0070230D">
      <w:pPr>
        <w:spacing w:after="0" w:line="252" w:lineRule="atLeast"/>
        <w:rPr>
          <w:rFonts w:eastAsia="Times New Roman" w:cstheme="minorHAnsi"/>
          <w:color w:val="000000" w:themeColor="text1"/>
          <w:lang w:eastAsia="cs-CZ"/>
        </w:rPr>
      </w:pPr>
    </w:p>
    <w:p w:rsidR="0070230D" w:rsidRPr="00661B09" w:rsidRDefault="0070230D" w:rsidP="0070230D">
      <w:pPr>
        <w:spacing w:after="0" w:line="252" w:lineRule="atLeast"/>
        <w:rPr>
          <w:rFonts w:eastAsia="Times New Roman" w:cstheme="minorHAnsi"/>
          <w:color w:val="000000" w:themeColor="text1"/>
          <w:lang w:eastAsia="cs-CZ"/>
        </w:rPr>
      </w:pPr>
      <w:r w:rsidRPr="00661B09">
        <w:rPr>
          <w:rFonts w:eastAsia="Times New Roman" w:cstheme="minorHAnsi"/>
          <w:color w:val="000000" w:themeColor="text1"/>
          <w:lang w:eastAsia="cs-CZ"/>
        </w:rPr>
        <w:t>A1: DÍTĚ: jméno a příjmení, datum narození, údaj o svěření do péče, bydliště, zdravotní pojišťovna, potvrzení o očkování a zdravotním stavu dítěte, záznam o školním úrazu, fotografie, výtvarné dílo dítěte</w:t>
      </w:r>
    </w:p>
    <w:p w:rsidR="0070230D" w:rsidRPr="00661B09" w:rsidRDefault="0070230D" w:rsidP="0070230D">
      <w:pPr>
        <w:spacing w:after="0" w:line="252" w:lineRule="atLeast"/>
        <w:rPr>
          <w:rFonts w:eastAsia="Times New Roman" w:cstheme="minorHAnsi"/>
          <w:color w:val="000000" w:themeColor="text1"/>
          <w:lang w:eastAsia="cs-CZ"/>
        </w:rPr>
      </w:pPr>
      <w:r w:rsidRPr="00661B09">
        <w:rPr>
          <w:rFonts w:eastAsia="Times New Roman" w:cstheme="minorHAnsi"/>
          <w:color w:val="000000" w:themeColor="text1"/>
          <w:lang w:eastAsia="cs-CZ"/>
        </w:rPr>
        <w:t>A2: ZÁKONNÝ ZÁSTUPCE DÍTĚTE: jméno a příjmení,  bydliště nebo doručovací adresa, telefonní číslo, emailová adresa, IP adresa, číslo bankovního účtu,  údaj o svěření do péče, záznam o škodní události (školní úraz, škoda způsobená rodiči školou a naopak), rozhodnutí o příspěvku státu v hmotné nouzi</w:t>
      </w:r>
    </w:p>
    <w:p w:rsidR="0070230D" w:rsidRDefault="0070230D" w:rsidP="0070230D">
      <w:pPr>
        <w:spacing w:after="0" w:line="252" w:lineRule="atLeast"/>
        <w:rPr>
          <w:rFonts w:eastAsia="Times New Roman" w:cstheme="minorHAnsi"/>
          <w:color w:val="000000" w:themeColor="text1"/>
          <w:lang w:eastAsia="cs-CZ"/>
        </w:rPr>
      </w:pPr>
      <w:r w:rsidRPr="00661B09">
        <w:rPr>
          <w:rFonts w:eastAsia="Times New Roman" w:cstheme="minorHAnsi"/>
          <w:color w:val="000000" w:themeColor="text1"/>
          <w:lang w:eastAsia="cs-CZ"/>
        </w:rPr>
        <w:t>A3: ZAMĚSTNANEC ŠKOL</w:t>
      </w:r>
      <w:r w:rsidR="00751C83">
        <w:rPr>
          <w:rFonts w:eastAsia="Times New Roman" w:cstheme="minorHAnsi"/>
          <w:color w:val="000000" w:themeColor="text1"/>
          <w:lang w:eastAsia="cs-CZ"/>
        </w:rPr>
        <w:t>K</w:t>
      </w:r>
      <w:r w:rsidRPr="00661B09">
        <w:rPr>
          <w:rFonts w:eastAsia="Times New Roman" w:cstheme="minorHAnsi"/>
          <w:color w:val="000000" w:themeColor="text1"/>
          <w:lang w:eastAsia="cs-CZ"/>
        </w:rPr>
        <w:t>Y: jméno a příjmení,  bydliště nebo doručovací adresa, telefonní číslo, emailová adresa, IP adresa, číslo bankovního účtu,  fotografie, záznam o škodní události (pracovní úraz, škoda způsobená zaměstnanci školou a naopak), rozhodnutí o příspěvku státu v hmotné nouzi, mzdová agenda vč. srážek ze mzdy, exekuce</w:t>
      </w:r>
    </w:p>
    <w:p w:rsidR="00176D5A" w:rsidRPr="00661B09" w:rsidRDefault="00176D5A" w:rsidP="0070230D">
      <w:pPr>
        <w:spacing w:after="0" w:line="252" w:lineRule="atLeast"/>
        <w:rPr>
          <w:rFonts w:eastAsia="Times New Roman" w:cstheme="minorHAnsi"/>
          <w:color w:val="000000" w:themeColor="text1"/>
          <w:lang w:eastAsia="cs-CZ"/>
        </w:rPr>
      </w:pPr>
    </w:p>
    <w:p w:rsidR="0070230D" w:rsidRDefault="0070230D" w:rsidP="0070230D">
      <w:pPr>
        <w:spacing w:after="0" w:line="252" w:lineRule="atLeast"/>
        <w:rPr>
          <w:rFonts w:eastAsia="Times New Roman" w:cstheme="minorHAnsi"/>
          <w:bCs/>
          <w:color w:val="000000" w:themeColor="text1"/>
          <w:lang w:eastAsia="cs-CZ"/>
        </w:rPr>
      </w:pPr>
      <w:r w:rsidRPr="00176D5A">
        <w:rPr>
          <w:rFonts w:eastAsia="Times New Roman" w:cstheme="minorHAnsi"/>
          <w:bCs/>
          <w:color w:val="000000" w:themeColor="text1"/>
          <w:lang w:eastAsia="cs-CZ"/>
        </w:rPr>
        <w:t>B. CITLIVÉ ÚDAJE</w:t>
      </w:r>
    </w:p>
    <w:p w:rsidR="00176D5A" w:rsidRPr="00176D5A" w:rsidRDefault="00176D5A" w:rsidP="0070230D">
      <w:pPr>
        <w:spacing w:after="0" w:line="252" w:lineRule="atLeast"/>
        <w:rPr>
          <w:rFonts w:eastAsia="Times New Roman" w:cstheme="minorHAnsi"/>
          <w:color w:val="000000" w:themeColor="text1"/>
          <w:lang w:eastAsia="cs-CZ"/>
        </w:rPr>
      </w:pPr>
    </w:p>
    <w:p w:rsidR="0070230D" w:rsidRPr="00661B09" w:rsidRDefault="0070230D" w:rsidP="0070230D">
      <w:pPr>
        <w:spacing w:after="0" w:line="252" w:lineRule="atLeast"/>
        <w:rPr>
          <w:rFonts w:eastAsia="Times New Roman" w:cstheme="minorHAnsi"/>
          <w:color w:val="000000" w:themeColor="text1"/>
          <w:lang w:eastAsia="cs-CZ"/>
        </w:rPr>
      </w:pPr>
      <w:r w:rsidRPr="00661B09">
        <w:rPr>
          <w:rFonts w:eastAsia="Times New Roman" w:cstheme="minorHAnsi"/>
          <w:color w:val="000000" w:themeColor="text1"/>
          <w:lang w:eastAsia="cs-CZ"/>
        </w:rPr>
        <w:t>B1 DÍTĚ: zdravotní a jiné záznamy dítěte v doporučení školského poradenského zařízení, zpráva odborného lékaře</w:t>
      </w:r>
    </w:p>
    <w:p w:rsidR="0070230D" w:rsidRPr="00661B09" w:rsidRDefault="0070230D" w:rsidP="0070230D">
      <w:pPr>
        <w:spacing w:after="0" w:line="252" w:lineRule="atLeast"/>
        <w:rPr>
          <w:rFonts w:eastAsia="Times New Roman" w:cstheme="minorHAnsi"/>
          <w:color w:val="000000" w:themeColor="text1"/>
          <w:lang w:eastAsia="cs-CZ"/>
        </w:rPr>
      </w:pPr>
      <w:r w:rsidRPr="00661B09">
        <w:rPr>
          <w:rFonts w:eastAsia="Times New Roman" w:cstheme="minorHAnsi"/>
          <w:color w:val="000000" w:themeColor="text1"/>
          <w:lang w:eastAsia="cs-CZ"/>
        </w:rPr>
        <w:t>B2: ZÁKONNÝ ZÁSTUPCE DÍTĚTE:  žádné</w:t>
      </w:r>
    </w:p>
    <w:p w:rsidR="0070230D" w:rsidRDefault="0070230D" w:rsidP="0070230D">
      <w:pPr>
        <w:spacing w:after="0" w:line="252" w:lineRule="atLeast"/>
        <w:rPr>
          <w:rFonts w:eastAsia="Times New Roman" w:cstheme="minorHAnsi"/>
          <w:color w:val="000000" w:themeColor="text1"/>
          <w:lang w:eastAsia="cs-CZ"/>
        </w:rPr>
      </w:pPr>
      <w:r w:rsidRPr="00661B09">
        <w:rPr>
          <w:rFonts w:eastAsia="Times New Roman" w:cstheme="minorHAnsi"/>
          <w:color w:val="000000" w:themeColor="text1"/>
          <w:lang w:eastAsia="cs-CZ"/>
        </w:rPr>
        <w:t>B3: ZAMĚSTNANEC ŠKOL</w:t>
      </w:r>
      <w:r w:rsidR="00751C83">
        <w:rPr>
          <w:rFonts w:eastAsia="Times New Roman" w:cstheme="minorHAnsi"/>
          <w:color w:val="000000" w:themeColor="text1"/>
          <w:lang w:eastAsia="cs-CZ"/>
        </w:rPr>
        <w:t>K</w:t>
      </w:r>
      <w:r w:rsidRPr="00661B09">
        <w:rPr>
          <w:rFonts w:eastAsia="Times New Roman" w:cstheme="minorHAnsi"/>
          <w:color w:val="000000" w:themeColor="text1"/>
          <w:lang w:eastAsia="cs-CZ"/>
        </w:rPr>
        <w:t>Y: výstup z periodické zdravotní prohlídky, zpráva odborného lékaře k omezení pracovní způsobilosti</w:t>
      </w:r>
    </w:p>
    <w:p w:rsidR="00176D5A" w:rsidRPr="00661B09" w:rsidRDefault="00176D5A" w:rsidP="0070230D">
      <w:pPr>
        <w:spacing w:after="0" w:line="252" w:lineRule="atLeast"/>
        <w:rPr>
          <w:rFonts w:eastAsia="Times New Roman" w:cstheme="minorHAnsi"/>
          <w:color w:val="000000" w:themeColor="text1"/>
          <w:lang w:eastAsia="cs-CZ"/>
        </w:rPr>
      </w:pPr>
    </w:p>
    <w:p w:rsidR="0070230D" w:rsidRDefault="0070230D" w:rsidP="0070230D">
      <w:pPr>
        <w:spacing w:after="0" w:line="252" w:lineRule="atLeast"/>
        <w:rPr>
          <w:rFonts w:eastAsia="Times New Roman" w:cstheme="minorHAnsi"/>
          <w:bCs/>
          <w:color w:val="000000" w:themeColor="text1"/>
          <w:lang w:eastAsia="cs-CZ"/>
        </w:rPr>
      </w:pPr>
      <w:r w:rsidRPr="00176D5A">
        <w:rPr>
          <w:rFonts w:eastAsia="Times New Roman" w:cstheme="minorHAnsi"/>
          <w:bCs/>
          <w:color w:val="000000" w:themeColor="text1"/>
          <w:lang w:eastAsia="cs-CZ"/>
        </w:rPr>
        <w:t>PRINCIPY OCHRANY OSOBNÍCH ÚDAJŮ DOTČENÝCH</w:t>
      </w:r>
      <w:r w:rsidR="00176D5A">
        <w:rPr>
          <w:rFonts w:eastAsia="Times New Roman" w:cstheme="minorHAnsi"/>
          <w:bCs/>
          <w:color w:val="000000" w:themeColor="text1"/>
          <w:lang w:eastAsia="cs-CZ"/>
        </w:rPr>
        <w:t xml:space="preserve"> SUBJEKTŮ</w:t>
      </w:r>
    </w:p>
    <w:p w:rsidR="00176D5A" w:rsidRPr="00176D5A" w:rsidRDefault="00176D5A" w:rsidP="0070230D">
      <w:pPr>
        <w:spacing w:after="0" w:line="252" w:lineRule="atLeast"/>
        <w:rPr>
          <w:rFonts w:eastAsia="Times New Roman" w:cstheme="minorHAnsi"/>
          <w:color w:val="000000" w:themeColor="text1"/>
          <w:lang w:eastAsia="cs-CZ"/>
        </w:rPr>
      </w:pPr>
    </w:p>
    <w:p w:rsidR="0070230D" w:rsidRPr="00661B09" w:rsidRDefault="0070230D" w:rsidP="00176D5A">
      <w:pPr>
        <w:numPr>
          <w:ilvl w:val="0"/>
          <w:numId w:val="1"/>
        </w:numPr>
        <w:spacing w:after="0" w:line="252" w:lineRule="atLeast"/>
        <w:rPr>
          <w:rFonts w:eastAsia="Times New Roman" w:cstheme="minorHAnsi"/>
          <w:color w:val="000000" w:themeColor="text1"/>
          <w:lang w:eastAsia="cs-CZ"/>
        </w:rPr>
      </w:pPr>
      <w:r w:rsidRPr="00661B09">
        <w:rPr>
          <w:rFonts w:eastAsia="Times New Roman" w:cstheme="minorHAnsi"/>
          <w:color w:val="000000" w:themeColor="text1"/>
          <w:lang w:eastAsia="cs-CZ"/>
        </w:rPr>
        <w:t>cyklické proškolení všech zaměstnanců v otázkách GDPR</w:t>
      </w:r>
    </w:p>
    <w:p w:rsidR="0070230D" w:rsidRPr="00661B09" w:rsidRDefault="0070230D" w:rsidP="00176D5A">
      <w:pPr>
        <w:numPr>
          <w:ilvl w:val="0"/>
          <w:numId w:val="1"/>
        </w:numPr>
        <w:spacing w:after="0" w:line="252" w:lineRule="atLeast"/>
        <w:rPr>
          <w:rFonts w:eastAsia="Times New Roman" w:cstheme="minorHAnsi"/>
          <w:color w:val="000000" w:themeColor="text1"/>
          <w:lang w:eastAsia="cs-CZ"/>
        </w:rPr>
      </w:pPr>
      <w:r w:rsidRPr="00661B09">
        <w:rPr>
          <w:rFonts w:eastAsia="Times New Roman" w:cstheme="minorHAnsi"/>
          <w:color w:val="000000" w:themeColor="text1"/>
          <w:lang w:eastAsia="cs-CZ"/>
        </w:rPr>
        <w:t>pravidelný audit nakládání s osobními údaji ze strany DPO a případná nápravná opatření</w:t>
      </w:r>
    </w:p>
    <w:p w:rsidR="0070230D" w:rsidRPr="00661B09" w:rsidRDefault="0070230D" w:rsidP="00176D5A">
      <w:pPr>
        <w:numPr>
          <w:ilvl w:val="0"/>
          <w:numId w:val="1"/>
        </w:numPr>
        <w:spacing w:after="0" w:line="252" w:lineRule="atLeast"/>
        <w:rPr>
          <w:rFonts w:eastAsia="Times New Roman" w:cstheme="minorHAnsi"/>
          <w:color w:val="000000" w:themeColor="text1"/>
          <w:lang w:eastAsia="cs-CZ"/>
        </w:rPr>
      </w:pPr>
      <w:r w:rsidRPr="00661B09">
        <w:rPr>
          <w:rFonts w:eastAsia="Times New Roman" w:cstheme="minorHAnsi"/>
          <w:color w:val="000000" w:themeColor="text1"/>
          <w:lang w:eastAsia="cs-CZ"/>
        </w:rPr>
        <w:t>přísné dodržování zásad diskrétnosti při komunikaci se subjektem údajů</w:t>
      </w:r>
    </w:p>
    <w:p w:rsidR="0070230D" w:rsidRPr="00661B09" w:rsidRDefault="0070230D" w:rsidP="00176D5A">
      <w:pPr>
        <w:numPr>
          <w:ilvl w:val="0"/>
          <w:numId w:val="1"/>
        </w:numPr>
        <w:spacing w:after="0" w:line="252" w:lineRule="atLeast"/>
        <w:rPr>
          <w:rFonts w:eastAsia="Times New Roman" w:cstheme="minorHAnsi"/>
          <w:color w:val="000000" w:themeColor="text1"/>
          <w:lang w:eastAsia="cs-CZ"/>
        </w:rPr>
      </w:pPr>
      <w:r w:rsidRPr="00661B09">
        <w:rPr>
          <w:rFonts w:eastAsia="Times New Roman" w:cstheme="minorHAnsi"/>
          <w:color w:val="000000" w:themeColor="text1"/>
          <w:lang w:eastAsia="cs-CZ"/>
        </w:rPr>
        <w:t>zamezení přístupu třetích subjektů k osobním údajům</w:t>
      </w:r>
    </w:p>
    <w:p w:rsidR="0070230D" w:rsidRPr="00661B09" w:rsidRDefault="0070230D" w:rsidP="00176D5A">
      <w:pPr>
        <w:numPr>
          <w:ilvl w:val="0"/>
          <w:numId w:val="1"/>
        </w:numPr>
        <w:spacing w:after="0" w:line="252" w:lineRule="atLeast"/>
        <w:rPr>
          <w:rFonts w:eastAsia="Times New Roman" w:cstheme="minorHAnsi"/>
          <w:color w:val="000000" w:themeColor="text1"/>
          <w:lang w:eastAsia="cs-CZ"/>
        </w:rPr>
      </w:pPr>
      <w:r w:rsidRPr="00661B09">
        <w:rPr>
          <w:rFonts w:eastAsia="Times New Roman" w:cstheme="minorHAnsi"/>
          <w:color w:val="000000" w:themeColor="text1"/>
          <w:lang w:eastAsia="cs-CZ"/>
        </w:rPr>
        <w:t>uložení listinných dokumentů na bezpečném místě</w:t>
      </w:r>
    </w:p>
    <w:p w:rsidR="0070230D" w:rsidRDefault="0070230D" w:rsidP="00176D5A">
      <w:pPr>
        <w:numPr>
          <w:ilvl w:val="0"/>
          <w:numId w:val="1"/>
        </w:numPr>
        <w:spacing w:after="0" w:line="252" w:lineRule="atLeast"/>
        <w:rPr>
          <w:rFonts w:eastAsia="Times New Roman" w:cstheme="minorHAnsi"/>
          <w:color w:val="000000" w:themeColor="text1"/>
          <w:lang w:eastAsia="cs-CZ"/>
        </w:rPr>
      </w:pPr>
      <w:r w:rsidRPr="00661B09">
        <w:rPr>
          <w:rFonts w:eastAsia="Times New Roman" w:cstheme="minorHAnsi"/>
          <w:color w:val="000000" w:themeColor="text1"/>
          <w:lang w:eastAsia="cs-CZ"/>
        </w:rPr>
        <w:t>ochrana počítačové sítě vícestupňovým způsobem</w:t>
      </w:r>
    </w:p>
    <w:p w:rsidR="00176D5A" w:rsidRDefault="00176D5A" w:rsidP="00176D5A">
      <w:pPr>
        <w:spacing w:after="0" w:line="252" w:lineRule="atLeast"/>
        <w:rPr>
          <w:rFonts w:eastAsia="Times New Roman" w:cstheme="minorHAnsi"/>
          <w:color w:val="000000" w:themeColor="text1"/>
          <w:lang w:eastAsia="cs-CZ"/>
        </w:rPr>
      </w:pPr>
    </w:p>
    <w:p w:rsidR="00780E6A" w:rsidRPr="00780E6A" w:rsidRDefault="00780E6A" w:rsidP="00780E6A">
      <w:pPr>
        <w:spacing w:after="0" w:line="252" w:lineRule="atLeast"/>
        <w:rPr>
          <w:rFonts w:eastAsia="Times New Roman" w:cstheme="minorHAnsi"/>
          <w:b/>
          <w:color w:val="000000" w:themeColor="text1"/>
          <w:lang w:eastAsia="cs-CZ"/>
        </w:rPr>
      </w:pPr>
      <w:r w:rsidRPr="00780E6A">
        <w:rPr>
          <w:rFonts w:eastAsia="Times New Roman" w:cstheme="minorHAnsi"/>
          <w:b/>
          <w:color w:val="000000" w:themeColor="text1"/>
          <w:lang w:eastAsia="cs-CZ"/>
        </w:rPr>
        <w:lastRenderedPageBreak/>
        <w:t>JAKÁ JSOU VAŠE PRÁVA?</w:t>
      </w:r>
    </w:p>
    <w:p w:rsidR="00780E6A" w:rsidRPr="00780E6A" w:rsidRDefault="00780E6A" w:rsidP="00780E6A">
      <w:pPr>
        <w:spacing w:after="0" w:line="252" w:lineRule="atLeast"/>
        <w:rPr>
          <w:rFonts w:eastAsia="Times New Roman" w:cstheme="minorHAnsi"/>
          <w:color w:val="000000" w:themeColor="text1"/>
          <w:lang w:eastAsia="cs-CZ"/>
        </w:rPr>
      </w:pPr>
      <w:r w:rsidRPr="00780E6A">
        <w:rPr>
          <w:rFonts w:eastAsia="Times New Roman" w:cstheme="minorHAnsi"/>
          <w:color w:val="000000" w:themeColor="text1"/>
          <w:lang w:eastAsia="cs-CZ"/>
        </w:rPr>
        <w:t>Pokud Vaše osobní údaje používáme v rámci nějaké agendy v mateřské škole (odborně řečeno – naše MŠ je zpracovává jako správce), máte právo:</w:t>
      </w:r>
    </w:p>
    <w:p w:rsidR="00780E6A" w:rsidRPr="00780E6A" w:rsidRDefault="00780E6A" w:rsidP="00780E6A">
      <w:pPr>
        <w:spacing w:after="0" w:line="252" w:lineRule="atLeast"/>
        <w:ind w:left="708" w:hanging="705"/>
        <w:rPr>
          <w:rFonts w:eastAsia="Times New Roman" w:cstheme="minorHAnsi"/>
          <w:color w:val="000000" w:themeColor="text1"/>
          <w:lang w:eastAsia="cs-CZ"/>
        </w:rPr>
      </w:pPr>
      <w:r w:rsidRPr="00780E6A">
        <w:rPr>
          <w:rFonts w:eastAsia="Times New Roman" w:cstheme="minorHAnsi"/>
          <w:color w:val="000000" w:themeColor="text1"/>
          <w:lang w:eastAsia="cs-CZ"/>
        </w:rPr>
        <w:t>1.</w:t>
      </w:r>
      <w:r w:rsidRPr="00780E6A">
        <w:rPr>
          <w:rFonts w:eastAsia="Times New Roman" w:cstheme="minorHAnsi"/>
          <w:color w:val="000000" w:themeColor="text1"/>
          <w:lang w:eastAsia="cs-CZ"/>
        </w:rPr>
        <w:tab/>
        <w:t>Dotázat se, zda se zpracovávají, a žádat jejich kopii (export) (podrobněji čl. 15 Obecného nařízení EU o ochraně osobních údajů č. 2016/679, dále používáme zkratku ON). V případě, že Váš požadavek na poskytnutí těchto informací bude zjevně bezdůvodný nebo nepřiměřený, zejména opakovaný v krátké době, můžeme požadovat úhradu přiměřených nákladů. Zjevně bezdůvodný nebo nepřiměřený požadavek můžeme též odmítnout.</w:t>
      </w:r>
    </w:p>
    <w:p w:rsidR="00780E6A" w:rsidRPr="00780E6A" w:rsidRDefault="00780E6A" w:rsidP="00780E6A">
      <w:pPr>
        <w:spacing w:after="0" w:line="252" w:lineRule="atLeast"/>
        <w:ind w:left="705" w:hanging="705"/>
        <w:rPr>
          <w:rFonts w:eastAsia="Times New Roman" w:cstheme="minorHAnsi"/>
          <w:color w:val="000000" w:themeColor="text1"/>
          <w:lang w:eastAsia="cs-CZ"/>
        </w:rPr>
      </w:pPr>
      <w:r w:rsidRPr="00780E6A">
        <w:rPr>
          <w:rFonts w:eastAsia="Times New Roman" w:cstheme="minorHAnsi"/>
          <w:color w:val="000000" w:themeColor="text1"/>
          <w:lang w:eastAsia="cs-CZ"/>
        </w:rPr>
        <w:t>2.</w:t>
      </w:r>
      <w:r w:rsidRPr="00780E6A">
        <w:rPr>
          <w:rFonts w:eastAsia="Times New Roman" w:cstheme="minorHAnsi"/>
          <w:color w:val="000000" w:themeColor="text1"/>
          <w:lang w:eastAsia="cs-CZ"/>
        </w:rPr>
        <w:tab/>
        <w:t xml:space="preserve">Požadovat opravu svých osobních údajů, pokud jsou nepřesné, požadovat jejich vymazání, </w:t>
      </w:r>
      <w:r>
        <w:rPr>
          <w:rFonts w:eastAsia="Times New Roman" w:cstheme="minorHAnsi"/>
          <w:color w:val="000000" w:themeColor="text1"/>
          <w:lang w:eastAsia="cs-CZ"/>
        </w:rPr>
        <w:tab/>
      </w:r>
      <w:r w:rsidRPr="00780E6A">
        <w:rPr>
          <w:rFonts w:eastAsia="Times New Roman" w:cstheme="minorHAnsi"/>
          <w:color w:val="000000" w:themeColor="text1"/>
          <w:lang w:eastAsia="cs-CZ"/>
        </w:rPr>
        <w:t xml:space="preserve"> se zpracovávají neoprávněně, a požadovat, abychom jejich zpracování omezili (podrobněji čl. 16, 17 a 18 ON).</w:t>
      </w:r>
    </w:p>
    <w:p w:rsidR="00780E6A" w:rsidRPr="00780E6A" w:rsidRDefault="00780E6A" w:rsidP="00780E6A">
      <w:pPr>
        <w:spacing w:after="0" w:line="252" w:lineRule="atLeast"/>
        <w:ind w:left="705" w:hanging="705"/>
        <w:rPr>
          <w:rFonts w:eastAsia="Times New Roman" w:cstheme="minorHAnsi"/>
          <w:color w:val="000000" w:themeColor="text1"/>
          <w:lang w:eastAsia="cs-CZ"/>
        </w:rPr>
      </w:pPr>
      <w:r w:rsidRPr="00780E6A">
        <w:rPr>
          <w:rFonts w:eastAsia="Times New Roman" w:cstheme="minorHAnsi"/>
          <w:color w:val="000000" w:themeColor="text1"/>
          <w:lang w:eastAsia="cs-CZ"/>
        </w:rPr>
        <w:t>3.</w:t>
      </w:r>
      <w:r w:rsidRPr="00780E6A">
        <w:rPr>
          <w:rFonts w:eastAsia="Times New Roman" w:cstheme="minorHAnsi"/>
          <w:color w:val="000000" w:themeColor="text1"/>
          <w:lang w:eastAsia="cs-CZ"/>
        </w:rPr>
        <w:tab/>
        <w:t>Dále v případech, kdy zpracování probíhá proto, že tím plníme náš úkol ve veřejném zájmu nebo při výkonu veřejné moci, kterým jsme pověřeni (čl. 6 odst. 1 písm. e) ON), anebo kvůli našemu oprávněnému zájmu (čl. 6 odst. 1 písm. f) ON), máte právo podat proti tomuto zpracování tzv. námitku (podrobněji čl. 21 ON).</w:t>
      </w:r>
    </w:p>
    <w:p w:rsidR="00780E6A" w:rsidRPr="00780E6A" w:rsidRDefault="00780E6A" w:rsidP="00780E6A">
      <w:pPr>
        <w:spacing w:after="0" w:line="252" w:lineRule="atLeast"/>
        <w:ind w:left="705" w:hanging="705"/>
        <w:rPr>
          <w:rFonts w:eastAsia="Times New Roman" w:cstheme="minorHAnsi"/>
          <w:color w:val="000000" w:themeColor="text1"/>
          <w:lang w:eastAsia="cs-CZ"/>
        </w:rPr>
      </w:pPr>
      <w:r w:rsidRPr="00780E6A">
        <w:rPr>
          <w:rFonts w:eastAsia="Times New Roman" w:cstheme="minorHAnsi"/>
          <w:color w:val="000000" w:themeColor="text1"/>
          <w:lang w:eastAsia="cs-CZ"/>
        </w:rPr>
        <w:t>4.</w:t>
      </w:r>
      <w:r w:rsidRPr="00780E6A">
        <w:rPr>
          <w:rFonts w:eastAsia="Times New Roman" w:cstheme="minorHAnsi"/>
          <w:color w:val="000000" w:themeColor="text1"/>
          <w:lang w:eastAsia="cs-CZ"/>
        </w:rPr>
        <w:tab/>
        <w:t>Dále máte právo se o zpracování svých osobních údajů dozvědět informace, vztahující se k jednotlivým agendám („účelům zpracování“).</w:t>
      </w:r>
    </w:p>
    <w:p w:rsidR="00780E6A" w:rsidRPr="00780E6A" w:rsidRDefault="00780E6A" w:rsidP="00780E6A">
      <w:pPr>
        <w:spacing w:after="0" w:line="252" w:lineRule="atLeast"/>
        <w:ind w:left="705" w:hanging="705"/>
        <w:rPr>
          <w:rFonts w:eastAsia="Times New Roman" w:cstheme="minorHAnsi"/>
          <w:color w:val="000000" w:themeColor="text1"/>
          <w:lang w:eastAsia="cs-CZ"/>
        </w:rPr>
      </w:pPr>
      <w:r w:rsidRPr="00780E6A">
        <w:rPr>
          <w:rFonts w:eastAsia="Times New Roman" w:cstheme="minorHAnsi"/>
          <w:color w:val="000000" w:themeColor="text1"/>
          <w:lang w:eastAsia="cs-CZ"/>
        </w:rPr>
        <w:t>5.</w:t>
      </w:r>
      <w:r w:rsidRPr="00780E6A">
        <w:rPr>
          <w:rFonts w:eastAsia="Times New Roman" w:cstheme="minorHAnsi"/>
          <w:color w:val="000000" w:themeColor="text1"/>
          <w:lang w:eastAsia="cs-CZ"/>
        </w:rPr>
        <w:tab/>
        <w:t xml:space="preserve">Pokud je zpracování Vašich osobních údajů založeno na tom, že jste nám k němu udělili souhlas (čl. 6 odst. 1 písm. anebo čl. 9 odst. 2 písm. a ON), máte právo tento souhlas kdykoli odvolat. Souhlas odvoláte tak, že na </w:t>
      </w:r>
      <w:r>
        <w:rPr>
          <w:rFonts w:eastAsia="Times New Roman" w:cstheme="minorHAnsi"/>
          <w:color w:val="000000" w:themeColor="text1"/>
          <w:lang w:eastAsia="cs-CZ"/>
        </w:rPr>
        <w:t>elektronicky či listinnou zásilkou</w:t>
      </w:r>
      <w:r w:rsidRPr="00780E6A">
        <w:rPr>
          <w:rFonts w:eastAsia="Times New Roman" w:cstheme="minorHAnsi"/>
          <w:color w:val="000000" w:themeColor="text1"/>
          <w:lang w:eastAsia="cs-CZ"/>
        </w:rPr>
        <w:t xml:space="preserve"> zašlete zprávu, v níž uvedete, o jaký souhlas jde a že ho odvoláváte. </w:t>
      </w:r>
    </w:p>
    <w:p w:rsidR="00780E6A" w:rsidRPr="00780E6A" w:rsidRDefault="00780E6A" w:rsidP="00780E6A">
      <w:pPr>
        <w:spacing w:after="0" w:line="252" w:lineRule="atLeast"/>
        <w:ind w:left="705" w:hanging="705"/>
        <w:rPr>
          <w:rFonts w:eastAsia="Times New Roman" w:cstheme="minorHAnsi"/>
          <w:color w:val="000000" w:themeColor="text1"/>
          <w:lang w:eastAsia="cs-CZ"/>
        </w:rPr>
      </w:pPr>
      <w:r w:rsidRPr="00780E6A">
        <w:rPr>
          <w:rFonts w:eastAsia="Times New Roman" w:cstheme="minorHAnsi"/>
          <w:color w:val="000000" w:themeColor="text1"/>
          <w:lang w:eastAsia="cs-CZ"/>
        </w:rPr>
        <w:t>6.</w:t>
      </w:r>
      <w:r w:rsidRPr="00780E6A">
        <w:rPr>
          <w:rFonts w:eastAsia="Times New Roman" w:cstheme="minorHAnsi"/>
          <w:color w:val="000000" w:themeColor="text1"/>
          <w:lang w:eastAsia="cs-CZ"/>
        </w:rPr>
        <w:tab/>
        <w:t>Ve Vašich dotazech, podnětech a požadavcích ke svým osobním údajům na sebe se musíte identifikovat a uvést kontakt, protože zpravidla budeme muset nejprve ověřit Vaši totožnost. Vyřízení urychlíte, pokud se na nás obrátíte způsobem prokazujícím Vaši totožnost, jako je datová schránka, email s uznávaným elektronickým podpisem anebo listinné podání s ověřeným podpisem, případně se do mateřské školy dostavíte osobně s průkazem totožnosti.</w:t>
      </w:r>
    </w:p>
    <w:p w:rsidR="00780E6A" w:rsidRDefault="00780E6A" w:rsidP="00780E6A">
      <w:pPr>
        <w:spacing w:after="0" w:line="252" w:lineRule="atLeast"/>
        <w:ind w:left="705" w:hanging="705"/>
        <w:rPr>
          <w:rFonts w:eastAsia="Times New Roman" w:cstheme="minorHAnsi"/>
          <w:color w:val="000000" w:themeColor="text1"/>
          <w:lang w:eastAsia="cs-CZ"/>
        </w:rPr>
      </w:pPr>
      <w:r w:rsidRPr="00780E6A">
        <w:rPr>
          <w:rFonts w:eastAsia="Times New Roman" w:cstheme="minorHAnsi"/>
          <w:color w:val="000000" w:themeColor="text1"/>
          <w:lang w:eastAsia="cs-CZ"/>
        </w:rPr>
        <w:t>7.</w:t>
      </w:r>
      <w:r w:rsidRPr="00780E6A">
        <w:rPr>
          <w:rFonts w:eastAsia="Times New Roman" w:cstheme="minorHAnsi"/>
          <w:color w:val="000000" w:themeColor="text1"/>
          <w:lang w:eastAsia="cs-CZ"/>
        </w:rPr>
        <w:tab/>
        <w:t>Pokud nebudete spokojeni</w:t>
      </w:r>
      <w:r w:rsidR="007D2E7B" w:rsidRPr="007D2E7B">
        <w:t xml:space="preserve"> </w:t>
      </w:r>
      <w:r w:rsidR="007D2E7B">
        <w:t xml:space="preserve">s </w:t>
      </w:r>
      <w:r w:rsidR="007D2E7B" w:rsidRPr="007D2E7B">
        <w:rPr>
          <w:rFonts w:eastAsia="Times New Roman" w:cstheme="minorHAnsi"/>
          <w:color w:val="000000" w:themeColor="text1"/>
          <w:lang w:eastAsia="cs-CZ"/>
        </w:rPr>
        <w:t>vyřízením dotazu, požadavku nebo podnětu správcem</w:t>
      </w:r>
      <w:r w:rsidR="007D2E7B">
        <w:rPr>
          <w:rFonts w:eastAsia="Times New Roman" w:cstheme="minorHAnsi"/>
          <w:color w:val="000000" w:themeColor="text1"/>
          <w:lang w:eastAsia="cs-CZ"/>
        </w:rPr>
        <w:t xml:space="preserve">, můžete </w:t>
      </w:r>
      <w:r w:rsidRPr="00780E6A">
        <w:rPr>
          <w:rFonts w:eastAsia="Times New Roman" w:cstheme="minorHAnsi"/>
          <w:color w:val="000000" w:themeColor="text1"/>
          <w:lang w:eastAsia="cs-CZ"/>
        </w:rPr>
        <w:t>s</w:t>
      </w:r>
      <w:r>
        <w:rPr>
          <w:rFonts w:eastAsia="Times New Roman" w:cstheme="minorHAnsi"/>
          <w:color w:val="000000" w:themeColor="text1"/>
          <w:lang w:eastAsia="cs-CZ"/>
        </w:rPr>
        <w:t xml:space="preserve">e </w:t>
      </w:r>
      <w:r w:rsidRPr="00567836">
        <w:t xml:space="preserve"> obrátit na našeho pověřence pro ochranu osobních údajů nebo máte právo poda</w:t>
      </w:r>
      <w:r>
        <w:t>t stížnost u dozorového orgánu, který</w:t>
      </w:r>
      <w:r>
        <w:rPr>
          <w:rFonts w:hint="eastAsia"/>
        </w:rPr>
        <w:t>m</w:t>
      </w:r>
      <w:r>
        <w:t xml:space="preserve"> je </w:t>
      </w:r>
      <w:r w:rsidRPr="00E72439">
        <w:t xml:space="preserve">Úřad pro ochranu osobních údajů, se sídlem:  Pplk. Sochora 27, 170 00 Praha 7, telefon: +420 234 665 111 (Ústředna), fax: +420 234 665 444, Elektronická podatelna (zpracovává oznámení došlá na elektronickou adresu úřadu) E-mail: posta@uoou.cz; Datová schránka: qkbaa2n, webové stránky: </w:t>
      </w:r>
      <w:hyperlink r:id="rId6" w:history="1">
        <w:r w:rsidRPr="009142F9">
          <w:rPr>
            <w:rStyle w:val="Hypertextovodkaz"/>
          </w:rPr>
          <w:t>https://www.uoou.cz</w:t>
        </w:r>
      </w:hyperlink>
      <w:r w:rsidRPr="00780E6A">
        <w:rPr>
          <w:rFonts w:eastAsia="Times New Roman" w:cstheme="minorHAnsi"/>
          <w:color w:val="000000" w:themeColor="text1"/>
          <w:lang w:eastAsia="cs-CZ"/>
        </w:rPr>
        <w:t xml:space="preserve">. </w:t>
      </w:r>
    </w:p>
    <w:p w:rsidR="00780E6A" w:rsidRDefault="00780E6A" w:rsidP="00780E6A">
      <w:pPr>
        <w:spacing w:after="0" w:line="252" w:lineRule="atLeast"/>
        <w:rPr>
          <w:rFonts w:eastAsia="Times New Roman" w:cstheme="minorHAnsi"/>
          <w:color w:val="000000" w:themeColor="text1"/>
          <w:lang w:eastAsia="cs-CZ"/>
        </w:rPr>
      </w:pPr>
    </w:p>
    <w:p w:rsidR="00780E6A" w:rsidRDefault="00780E6A" w:rsidP="00780E6A">
      <w:pPr>
        <w:spacing w:after="0" w:line="252" w:lineRule="atLeast"/>
        <w:rPr>
          <w:rFonts w:eastAsia="Times New Roman" w:cstheme="minorHAnsi"/>
          <w:color w:val="000000" w:themeColor="text1"/>
          <w:lang w:eastAsia="cs-CZ"/>
        </w:rPr>
      </w:pPr>
      <w:r w:rsidRPr="00780E6A">
        <w:rPr>
          <w:rFonts w:eastAsia="Times New Roman" w:cstheme="minorHAnsi"/>
          <w:color w:val="000000" w:themeColor="text1"/>
          <w:lang w:eastAsia="cs-CZ"/>
        </w:rPr>
        <w:t>Předtím je ale vždy vhodné projednat problém s pověřencem. Jeho úkolem je především právě dohlížet na to, zda s Vašimi údaji pracujeme řádně a neporušujeme Vaše práva</w:t>
      </w:r>
    </w:p>
    <w:p w:rsidR="00780E6A" w:rsidRDefault="00780E6A" w:rsidP="00780E6A">
      <w:pPr>
        <w:spacing w:after="0" w:line="252" w:lineRule="atLeast"/>
        <w:rPr>
          <w:rFonts w:eastAsia="Times New Roman" w:cstheme="minorHAnsi"/>
          <w:color w:val="000000" w:themeColor="text1"/>
          <w:lang w:eastAsia="cs-CZ"/>
        </w:rPr>
      </w:pPr>
    </w:p>
    <w:p w:rsidR="00176D5A" w:rsidRPr="007D2E7B" w:rsidRDefault="00176D5A" w:rsidP="00176D5A">
      <w:pPr>
        <w:jc w:val="both"/>
        <w:rPr>
          <w:b/>
        </w:rPr>
      </w:pPr>
      <w:r w:rsidRPr="007D2E7B">
        <w:rPr>
          <w:b/>
        </w:rPr>
        <w:t>JAK PODAT ŽÁDOST?</w:t>
      </w:r>
    </w:p>
    <w:p w:rsidR="00176D5A" w:rsidRDefault="00751C83" w:rsidP="00B00C69">
      <w:pPr>
        <w:spacing w:after="0"/>
        <w:jc w:val="both"/>
      </w:pPr>
      <w:r>
        <w:t>Školka</w:t>
      </w:r>
      <w:r w:rsidR="00176D5A">
        <w:t xml:space="preserve"> přijímá </w:t>
      </w:r>
      <w:r w:rsidR="00176D5A" w:rsidRPr="00E72439">
        <w:t>žá</w:t>
      </w:r>
      <w:r w:rsidR="00176D5A">
        <w:t xml:space="preserve">dost o informace jak v listinné podobě, tak i </w:t>
      </w:r>
      <w:r w:rsidR="00176D5A" w:rsidRPr="00E72439">
        <w:t>žá</w:t>
      </w:r>
      <w:r w:rsidR="00176D5A">
        <w:t>dost podanou elektronickou formou.</w:t>
      </w:r>
    </w:p>
    <w:p w:rsidR="00176D5A" w:rsidRDefault="00176D5A" w:rsidP="00B00C69">
      <w:pPr>
        <w:spacing w:after="0"/>
        <w:jc w:val="both"/>
      </w:pPr>
      <w:r>
        <w:t xml:space="preserve">Součástí přijetí </w:t>
      </w:r>
      <w:r w:rsidRPr="00E72439">
        <w:t>žá</w:t>
      </w:r>
      <w:r>
        <w:t>dosti je ověření toto</w:t>
      </w:r>
      <w:r w:rsidRPr="00E72439">
        <w:t>ž</w:t>
      </w:r>
      <w:r>
        <w:t xml:space="preserve">nosti </w:t>
      </w:r>
      <w:r w:rsidRPr="00E72439">
        <w:t>ž</w:t>
      </w:r>
      <w:r>
        <w:t xml:space="preserve">adatele. Toto ověření </w:t>
      </w:r>
      <w:r w:rsidRPr="00E72439">
        <w:t>ž</w:t>
      </w:r>
      <w:r>
        <w:t xml:space="preserve">adatele je nezbytné pro ochranu osobních údajů </w:t>
      </w:r>
      <w:r w:rsidRPr="00E72439">
        <w:t>ž</w:t>
      </w:r>
      <w:r>
        <w:t>adatele proti neoprávněnému zpřístupnění těchto osobních informací.</w:t>
      </w:r>
    </w:p>
    <w:p w:rsidR="00B00C69" w:rsidRDefault="00B00C69" w:rsidP="00B00C69">
      <w:pPr>
        <w:spacing w:after="0"/>
        <w:jc w:val="both"/>
      </w:pPr>
    </w:p>
    <w:p w:rsidR="00176D5A" w:rsidRDefault="00176D5A" w:rsidP="00176D5A">
      <w:pPr>
        <w:jc w:val="both"/>
      </w:pPr>
      <w:r>
        <w:t>Způsoby ověření toto</w:t>
      </w:r>
      <w:r w:rsidRPr="00E72439">
        <w:t>ž</w:t>
      </w:r>
      <w:r>
        <w:t>nosti:</w:t>
      </w:r>
    </w:p>
    <w:p w:rsidR="00176D5A" w:rsidRPr="004A5317" w:rsidRDefault="00176D5A" w:rsidP="00176D5A">
      <w:pPr>
        <w:pStyle w:val="Odstavecseseznamem"/>
        <w:numPr>
          <w:ilvl w:val="0"/>
          <w:numId w:val="3"/>
        </w:numPr>
        <w:jc w:val="both"/>
        <w:rPr>
          <w:rFonts w:asciiTheme="minorHAnsi" w:eastAsiaTheme="minorHAnsi" w:hAnsiTheme="minorHAnsi" w:cstheme="minorBidi"/>
          <w:color w:val="auto"/>
          <w:kern w:val="0"/>
          <w:sz w:val="22"/>
          <w:szCs w:val="22"/>
          <w:lang w:eastAsia="en-US" w:bidi="ar-SA"/>
        </w:rPr>
      </w:pPr>
      <w:r w:rsidRPr="004A5317">
        <w:rPr>
          <w:rFonts w:asciiTheme="minorHAnsi" w:eastAsiaTheme="minorHAnsi" w:hAnsiTheme="minorHAnsi" w:cstheme="minorBidi"/>
          <w:color w:val="auto"/>
          <w:kern w:val="0"/>
          <w:sz w:val="22"/>
          <w:szCs w:val="22"/>
          <w:lang w:eastAsia="en-US" w:bidi="ar-SA"/>
        </w:rPr>
        <w:t>Přijetí datovou schránkou z datové schránky subjektu údajů</w:t>
      </w:r>
    </w:p>
    <w:p w:rsidR="00176D5A" w:rsidRPr="004A5317" w:rsidRDefault="00176D5A" w:rsidP="00176D5A">
      <w:pPr>
        <w:pStyle w:val="Odstavecseseznamem"/>
        <w:numPr>
          <w:ilvl w:val="0"/>
          <w:numId w:val="3"/>
        </w:numPr>
        <w:jc w:val="both"/>
        <w:rPr>
          <w:rFonts w:asciiTheme="minorHAnsi" w:eastAsiaTheme="minorHAnsi" w:hAnsiTheme="minorHAnsi" w:cstheme="minorBidi"/>
          <w:color w:val="auto"/>
          <w:kern w:val="0"/>
          <w:sz w:val="22"/>
          <w:szCs w:val="22"/>
          <w:lang w:eastAsia="en-US" w:bidi="ar-SA"/>
        </w:rPr>
      </w:pPr>
      <w:r w:rsidRPr="004A5317">
        <w:rPr>
          <w:rFonts w:asciiTheme="minorHAnsi" w:eastAsiaTheme="minorHAnsi" w:hAnsiTheme="minorHAnsi" w:cstheme="minorBidi"/>
          <w:color w:val="auto"/>
          <w:kern w:val="0"/>
          <w:sz w:val="22"/>
          <w:szCs w:val="22"/>
          <w:lang w:eastAsia="en-US" w:bidi="ar-SA"/>
        </w:rPr>
        <w:t>Přijetí prostřednictvím e-podatelny, kde podání je podepsáno platným kvalifikovaným elektronickým podpisem</w:t>
      </w:r>
    </w:p>
    <w:p w:rsidR="00176D5A" w:rsidRPr="004A5317" w:rsidRDefault="00176D5A" w:rsidP="00176D5A">
      <w:pPr>
        <w:pStyle w:val="Odstavecseseznamem"/>
        <w:numPr>
          <w:ilvl w:val="0"/>
          <w:numId w:val="3"/>
        </w:numPr>
        <w:jc w:val="both"/>
        <w:rPr>
          <w:rFonts w:asciiTheme="minorHAnsi" w:eastAsiaTheme="minorHAnsi" w:hAnsiTheme="minorHAnsi" w:cstheme="minorBidi"/>
          <w:color w:val="auto"/>
          <w:kern w:val="0"/>
          <w:sz w:val="22"/>
          <w:szCs w:val="22"/>
          <w:lang w:eastAsia="en-US" w:bidi="ar-SA"/>
        </w:rPr>
      </w:pPr>
      <w:r w:rsidRPr="004A5317">
        <w:rPr>
          <w:rFonts w:asciiTheme="minorHAnsi" w:eastAsiaTheme="minorHAnsi" w:hAnsiTheme="minorHAnsi" w:cstheme="minorBidi"/>
          <w:color w:val="auto"/>
          <w:kern w:val="0"/>
          <w:sz w:val="22"/>
          <w:szCs w:val="22"/>
          <w:lang w:eastAsia="en-US" w:bidi="ar-SA"/>
        </w:rPr>
        <w:t xml:space="preserve">Ověřením totožnosti na </w:t>
      </w:r>
      <w:r w:rsidR="00751C83">
        <w:rPr>
          <w:rFonts w:asciiTheme="minorHAnsi" w:eastAsiaTheme="minorHAnsi" w:hAnsiTheme="minorHAnsi" w:cstheme="minorBidi"/>
          <w:color w:val="auto"/>
          <w:kern w:val="0"/>
          <w:sz w:val="22"/>
          <w:szCs w:val="22"/>
          <w:lang w:eastAsia="en-US" w:bidi="ar-SA"/>
        </w:rPr>
        <w:t>pracovníkem školky</w:t>
      </w:r>
    </w:p>
    <w:p w:rsidR="00176D5A" w:rsidRPr="004A5317" w:rsidRDefault="00176D5A" w:rsidP="00176D5A">
      <w:pPr>
        <w:pStyle w:val="Odstavecseseznamem"/>
        <w:numPr>
          <w:ilvl w:val="0"/>
          <w:numId w:val="3"/>
        </w:numPr>
        <w:jc w:val="both"/>
        <w:rPr>
          <w:rFonts w:asciiTheme="minorHAnsi" w:eastAsiaTheme="minorHAnsi" w:hAnsiTheme="minorHAnsi" w:cstheme="minorBidi"/>
          <w:color w:val="auto"/>
          <w:kern w:val="0"/>
          <w:sz w:val="22"/>
          <w:szCs w:val="22"/>
          <w:lang w:eastAsia="en-US" w:bidi="ar-SA"/>
        </w:rPr>
      </w:pPr>
      <w:r w:rsidRPr="004A5317">
        <w:rPr>
          <w:rFonts w:asciiTheme="minorHAnsi" w:eastAsiaTheme="minorHAnsi" w:hAnsiTheme="minorHAnsi" w:cstheme="minorBidi"/>
          <w:color w:val="auto"/>
          <w:kern w:val="0"/>
          <w:sz w:val="22"/>
          <w:szCs w:val="22"/>
          <w:lang w:eastAsia="en-US" w:bidi="ar-SA"/>
        </w:rPr>
        <w:t>Žádost je podepsána ověřeným podpisem (úřad, notář)</w:t>
      </w:r>
    </w:p>
    <w:p w:rsidR="00B00C69" w:rsidRDefault="00B00C69" w:rsidP="00176D5A">
      <w:pPr>
        <w:jc w:val="both"/>
        <w:rPr>
          <w:b/>
        </w:rPr>
      </w:pPr>
    </w:p>
    <w:p w:rsidR="0070230D" w:rsidRPr="00661B09" w:rsidRDefault="00176D5A" w:rsidP="0034013F">
      <w:pPr>
        <w:jc w:val="both"/>
        <w:rPr>
          <w:rFonts w:cstheme="minorHAnsi"/>
          <w:color w:val="000000" w:themeColor="text1"/>
        </w:rPr>
      </w:pPr>
      <w:r w:rsidRPr="00762A8B">
        <w:rPr>
          <w:b/>
        </w:rPr>
        <w:t>Jiný způsob ověření není přípustný.</w:t>
      </w:r>
    </w:p>
    <w:sectPr w:rsidR="0070230D" w:rsidRPr="00661B09" w:rsidSect="00A93CB1">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05A4D"/>
    <w:multiLevelType w:val="hybridMultilevel"/>
    <w:tmpl w:val="26B43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57240D5"/>
    <w:multiLevelType w:val="hybridMultilevel"/>
    <w:tmpl w:val="D92E3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ED11F5A"/>
    <w:multiLevelType w:val="multilevel"/>
    <w:tmpl w:val="ED5C86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230D"/>
    <w:rsid w:val="000C0EAA"/>
    <w:rsid w:val="001064D0"/>
    <w:rsid w:val="00176D5A"/>
    <w:rsid w:val="0034013F"/>
    <w:rsid w:val="005E162D"/>
    <w:rsid w:val="00657B26"/>
    <w:rsid w:val="00661B09"/>
    <w:rsid w:val="0070230D"/>
    <w:rsid w:val="00751C83"/>
    <w:rsid w:val="00780E6A"/>
    <w:rsid w:val="007A751E"/>
    <w:rsid w:val="007D2E7B"/>
    <w:rsid w:val="009C4612"/>
    <w:rsid w:val="00A32B7F"/>
    <w:rsid w:val="00A93CB1"/>
    <w:rsid w:val="00B00C6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751E"/>
  </w:style>
  <w:style w:type="paragraph" w:styleId="Nadpis1">
    <w:name w:val="heading 1"/>
    <w:basedOn w:val="Normln"/>
    <w:next w:val="Normln"/>
    <w:link w:val="Nadpis1Char"/>
    <w:uiPriority w:val="9"/>
    <w:qFormat/>
    <w:rsid w:val="00661B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0230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0230D"/>
    <w:rPr>
      <w:b/>
      <w:bCs/>
    </w:rPr>
  </w:style>
  <w:style w:type="character" w:styleId="Zvraznn">
    <w:name w:val="Emphasis"/>
    <w:basedOn w:val="Standardnpsmoodstavce"/>
    <w:uiPriority w:val="20"/>
    <w:qFormat/>
    <w:rsid w:val="0070230D"/>
    <w:rPr>
      <w:i/>
      <w:iCs/>
    </w:rPr>
  </w:style>
  <w:style w:type="character" w:customStyle="1" w:styleId="Nadpis1Char">
    <w:name w:val="Nadpis 1 Char"/>
    <w:basedOn w:val="Standardnpsmoodstavce"/>
    <w:link w:val="Nadpis1"/>
    <w:uiPriority w:val="9"/>
    <w:rsid w:val="00661B09"/>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uiPriority w:val="34"/>
    <w:qFormat/>
    <w:rsid w:val="00661B09"/>
    <w:pPr>
      <w:spacing w:after="0" w:line="240" w:lineRule="auto"/>
      <w:ind w:left="720"/>
      <w:contextualSpacing/>
    </w:pPr>
    <w:rPr>
      <w:rFonts w:ascii="Liberation Serif" w:eastAsia="SimSun" w:hAnsi="Liberation Serif" w:cs="Mangal"/>
      <w:color w:val="00000A"/>
      <w:kern w:val="2"/>
      <w:sz w:val="24"/>
      <w:szCs w:val="21"/>
      <w:lang w:eastAsia="zh-CN" w:bidi="hi-IN"/>
    </w:rPr>
  </w:style>
  <w:style w:type="character" w:styleId="Hypertextovodkaz">
    <w:name w:val="Hyperlink"/>
    <w:basedOn w:val="Standardnpsmoodstavce"/>
    <w:uiPriority w:val="99"/>
    <w:unhideWhenUsed/>
    <w:rsid w:val="00176D5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82493519">
      <w:bodyDiv w:val="1"/>
      <w:marLeft w:val="0"/>
      <w:marRight w:val="0"/>
      <w:marTop w:val="0"/>
      <w:marBottom w:val="0"/>
      <w:divBdr>
        <w:top w:val="none" w:sz="0" w:space="0" w:color="auto"/>
        <w:left w:val="none" w:sz="0" w:space="0" w:color="auto"/>
        <w:bottom w:val="none" w:sz="0" w:space="0" w:color="auto"/>
        <w:right w:val="none" w:sz="0" w:space="0" w:color="auto"/>
      </w:divBdr>
    </w:div>
    <w:div w:id="857893532">
      <w:bodyDiv w:val="1"/>
      <w:marLeft w:val="0"/>
      <w:marRight w:val="0"/>
      <w:marTop w:val="0"/>
      <w:marBottom w:val="0"/>
      <w:divBdr>
        <w:top w:val="none" w:sz="0" w:space="0" w:color="auto"/>
        <w:left w:val="none" w:sz="0" w:space="0" w:color="auto"/>
        <w:bottom w:val="none" w:sz="0" w:space="0" w:color="auto"/>
        <w:right w:val="none" w:sz="0" w:space="0" w:color="auto"/>
      </w:divBdr>
    </w:div>
    <w:div w:id="9776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oou.cz" TargetMode="External"/><Relationship Id="rId5" Type="http://schemas.openxmlformats.org/officeDocument/2006/relationships/hyperlink" Target="mailto:msvelkepritocno.dpo@keystonecompan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7653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Vrňák</dc:creator>
  <cp:lastModifiedBy>školka</cp:lastModifiedBy>
  <cp:revision>2</cp:revision>
  <cp:lastPrinted>2018-05-21T08:46:00Z</cp:lastPrinted>
  <dcterms:created xsi:type="dcterms:W3CDTF">2018-05-21T08:51:00Z</dcterms:created>
  <dcterms:modified xsi:type="dcterms:W3CDTF">2018-05-21T08:51:00Z</dcterms:modified>
</cp:coreProperties>
</file>